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41" w:rsidRPr="00EF3A57" w:rsidRDefault="00064041" w:rsidP="00064041">
      <w:pPr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>Внеурочное занятие «Мифологический лабиринт»</w:t>
      </w:r>
    </w:p>
    <w:p w:rsidR="00064041" w:rsidRPr="00EF3A57" w:rsidRDefault="00064041" w:rsidP="00064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F3A57">
        <w:rPr>
          <w:rFonts w:ascii="Times New Roman" w:hAnsi="Times New Roman" w:cs="Times New Roman"/>
          <w:sz w:val="24"/>
          <w:szCs w:val="24"/>
        </w:rPr>
        <w:t>оспитание интереса к истории и культуре родного края.</w:t>
      </w:r>
    </w:p>
    <w:p w:rsidR="00064041" w:rsidRPr="00EF3A57" w:rsidRDefault="00064041" w:rsidP="00064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4041" w:rsidRPr="00EF3A57" w:rsidRDefault="00064041" w:rsidP="00064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 xml:space="preserve">1.Познакомить </w:t>
      </w:r>
      <w:proofErr w:type="gramStart"/>
      <w:r w:rsidRPr="00EF3A57">
        <w:rPr>
          <w:rFonts w:ascii="Times New Roman" w:hAnsi="Times New Roman" w:cs="Times New Roman"/>
          <w:sz w:val="24"/>
          <w:szCs w:val="24"/>
        </w:rPr>
        <w:t>учащихся  шестого</w:t>
      </w:r>
      <w:proofErr w:type="gramEnd"/>
      <w:r w:rsidRPr="00EF3A57">
        <w:rPr>
          <w:rFonts w:ascii="Times New Roman" w:hAnsi="Times New Roman" w:cs="Times New Roman"/>
          <w:sz w:val="24"/>
          <w:szCs w:val="24"/>
        </w:rPr>
        <w:t xml:space="preserve"> класса с основными героями удмуртской мифологии.</w:t>
      </w:r>
    </w:p>
    <w:p w:rsidR="00064041" w:rsidRPr="00EF3A57" w:rsidRDefault="00064041" w:rsidP="00064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A57">
        <w:rPr>
          <w:rFonts w:ascii="Times New Roman" w:hAnsi="Times New Roman" w:cs="Times New Roman"/>
          <w:sz w:val="24"/>
          <w:szCs w:val="24"/>
        </w:rPr>
        <w:t>2.</w:t>
      </w:r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Обеспечить возможность </w:t>
      </w:r>
      <w:proofErr w:type="gramStart"/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 самостоятельно</w:t>
      </w:r>
      <w:proofErr w:type="gramEnd"/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 познавательную деятельность, искать и использовать необходимые средства и способы их достижения, контролировать и оценивать процесс и результаты деятельности.</w:t>
      </w:r>
    </w:p>
    <w:p w:rsidR="00064041" w:rsidRPr="00EF3A57" w:rsidRDefault="00064041" w:rsidP="00064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3.Обеспечить  социальную</w:t>
      </w:r>
      <w:proofErr w:type="gramEnd"/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компетентность учащихся, развить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4041" w:rsidRPr="00EF3A57" w:rsidRDefault="00064041" w:rsidP="00064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1.Вступительное слово учителя.</w:t>
      </w:r>
    </w:p>
    <w:p w:rsidR="00064041" w:rsidRPr="00EF3A57" w:rsidRDefault="00064041" w:rsidP="0006404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F3A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Мифоло́гия</w:t>
      </w:r>
      <w:proofErr w:type="spellEnd"/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— объект исследования многих научных дисциплин (</w:t>
      </w:r>
      <w:hyperlink r:id="rId4" w:tooltip="Философия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философии</w:t>
        </w:r>
      </w:hyperlink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5" w:tooltip="История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истории</w:t>
        </w:r>
      </w:hyperlink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Филология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филологии</w:t>
        </w:r>
      </w:hyperlink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и др.), включающий древний</w:t>
      </w:r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Фольклор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фольклор</w:t>
        </w:r>
      </w:hyperlink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народные сказания: </w:t>
      </w:r>
      <w:hyperlink r:id="rId8" w:tooltip="Миф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мифы</w:t>
        </w:r>
      </w:hyperlink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Эпос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эпосы</w:t>
        </w:r>
      </w:hyperlink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Сказка" w:history="1">
        <w:r w:rsidRPr="00EF3A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сказки</w:t>
        </w:r>
      </w:hyperlink>
      <w:r w:rsidRPr="00EF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3A57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</w:p>
    <w:p w:rsidR="00064041" w:rsidRPr="00EF3A57" w:rsidRDefault="00064041" w:rsidP="00064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В мифах переплетены ранние элементы религии, философии, науки и искусства. Мифам разных народов присущи сходные и повторяющиеся темы и мотивы.</w:t>
      </w:r>
    </w:p>
    <w:p w:rsidR="00064041" w:rsidRPr="00EF3A57" w:rsidRDefault="00064041" w:rsidP="00064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Удмуртская мифология – это чрезвычайно интересная система героев, духов, великанов и богатырей - это культурное наследие удмуртского народа, которое является источником тем и вдохновения для художников, драматургов, скульпторов.</w:t>
      </w:r>
    </w:p>
    <w:p w:rsidR="00064041" w:rsidRPr="00EF3A57" w:rsidRDefault="00064041" w:rsidP="0006404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3A57">
        <w:rPr>
          <w:rFonts w:ascii="Times New Roman" w:hAnsi="Times New Roman" w:cs="Times New Roman"/>
          <w:i/>
          <w:sz w:val="24"/>
          <w:szCs w:val="24"/>
        </w:rPr>
        <w:t xml:space="preserve">Оборудование: формат А-3, цветные карандаши, гуашь, фломастеры и др., </w:t>
      </w:r>
    </w:p>
    <w:p w:rsidR="00064041" w:rsidRPr="00EF3A57" w:rsidRDefault="00064041" w:rsidP="000640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2.Класс делится на группы: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t>1 группа «Исследователи»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Выявить сходства и различия мифов (славянская мифология и удмуртская)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t>2 группа «Литературоведы»</w:t>
      </w:r>
      <w:r w:rsidRPr="00EF3A57">
        <w:rPr>
          <w:rFonts w:ascii="Times New Roman" w:hAnsi="Times New Roman" w:cs="Times New Roman"/>
          <w:sz w:val="24"/>
          <w:szCs w:val="24"/>
        </w:rPr>
        <w:t xml:space="preserve"> (создать по мифу кроссворд, викторину и др. творческое задание)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t>3 группа «Оформители»</w:t>
      </w:r>
      <w:r w:rsidRPr="00EF3A57">
        <w:rPr>
          <w:rFonts w:ascii="Times New Roman" w:hAnsi="Times New Roman" w:cs="Times New Roman"/>
          <w:sz w:val="24"/>
          <w:szCs w:val="24"/>
        </w:rPr>
        <w:t xml:space="preserve"> (создать по мифу иллюстрацию А-3)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t>4 группа «Умники»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Знакомство с героями удмуртской мифологии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Время работы в группе 10 минут.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3. Защита работ.</w:t>
      </w:r>
    </w:p>
    <w:p w:rsidR="00064041" w:rsidRPr="00EF3A57" w:rsidRDefault="00064041" w:rsidP="00064041">
      <w:pPr>
        <w:spacing w:line="240" w:lineRule="auto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lastRenderedPageBreak/>
        <w:t>1 группа «Исследователи»</w:t>
      </w:r>
    </w:p>
    <w:p w:rsidR="00064041" w:rsidRPr="00EF3A57" w:rsidRDefault="00064041" w:rsidP="00064041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Выявить сходства и различия мифов (славянская мифология и удмуртская)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55"/>
        <w:gridCol w:w="3155"/>
        <w:gridCol w:w="3886"/>
      </w:tblGrid>
      <w:tr w:rsidR="00064041" w:rsidRPr="00EF3A57" w:rsidTr="00E951BC">
        <w:tc>
          <w:tcPr>
            <w:tcW w:w="3190" w:type="dxa"/>
          </w:tcPr>
          <w:p w:rsidR="00064041" w:rsidRPr="00EF3A57" w:rsidRDefault="00064041" w:rsidP="00E95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Славянский миф</w:t>
            </w:r>
          </w:p>
          <w:p w:rsidR="00064041" w:rsidRPr="00EF3A57" w:rsidRDefault="00064041" w:rsidP="00E95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«Как устроен мир?»</w:t>
            </w:r>
          </w:p>
        </w:tc>
        <w:tc>
          <w:tcPr>
            <w:tcW w:w="3190" w:type="dxa"/>
          </w:tcPr>
          <w:p w:rsidR="00064041" w:rsidRPr="00EF3A57" w:rsidRDefault="00064041" w:rsidP="00E95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3935" w:type="dxa"/>
          </w:tcPr>
          <w:p w:rsidR="00064041" w:rsidRPr="00EF3A57" w:rsidRDefault="00064041" w:rsidP="00E95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Удмуртская легенда</w:t>
            </w:r>
          </w:p>
          <w:p w:rsidR="00064041" w:rsidRPr="00EF3A57" w:rsidRDefault="00064041" w:rsidP="00E95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«О сотворении мира»</w:t>
            </w:r>
          </w:p>
        </w:tc>
      </w:tr>
      <w:tr w:rsidR="00064041" w:rsidRPr="00EF3A57" w:rsidTr="00E951BC"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41" w:rsidRPr="00EF3A57" w:rsidTr="00E951BC"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Сотворение мира</w:t>
            </w: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41" w:rsidRPr="00EF3A57" w:rsidTr="00E951BC"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41" w:rsidRPr="00EF3A57" w:rsidTr="00E951BC"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Сотворение земли</w:t>
            </w: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41" w:rsidRPr="00EF3A57" w:rsidTr="00E951BC"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Верования</w:t>
            </w: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64041" w:rsidRPr="00EF3A57" w:rsidRDefault="00064041" w:rsidP="00E9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041" w:rsidRPr="00EF3A57" w:rsidRDefault="00064041" w:rsidP="0006404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 xml:space="preserve"> </w:t>
      </w:r>
      <w:r w:rsidRPr="00EF3A57">
        <w:rPr>
          <w:rFonts w:ascii="Times New Roman" w:hAnsi="Times New Roman" w:cs="Times New Roman"/>
          <w:b/>
          <w:i/>
          <w:sz w:val="24"/>
          <w:szCs w:val="24"/>
        </w:rPr>
        <w:t>2 группа «Литературоведы»</w:t>
      </w:r>
      <w:r w:rsidRPr="00EF3A57">
        <w:rPr>
          <w:rFonts w:ascii="Times New Roman" w:hAnsi="Times New Roman" w:cs="Times New Roman"/>
          <w:sz w:val="24"/>
          <w:szCs w:val="24"/>
        </w:rPr>
        <w:t xml:space="preserve"> (создать по мифу кроссворд, викторину и др. творческое задание)</w:t>
      </w:r>
    </w:p>
    <w:p w:rsidR="00064041" w:rsidRPr="00EF3A57" w:rsidRDefault="00064041" w:rsidP="00064041">
      <w:pPr>
        <w:ind w:left="-851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t>3 группа «Оформители»</w:t>
      </w:r>
      <w:r w:rsidRPr="00EF3A57">
        <w:rPr>
          <w:rFonts w:ascii="Times New Roman" w:hAnsi="Times New Roman" w:cs="Times New Roman"/>
          <w:sz w:val="24"/>
          <w:szCs w:val="24"/>
        </w:rPr>
        <w:t xml:space="preserve"> (создать по мифу иллюстрацию А-3)</w:t>
      </w:r>
    </w:p>
    <w:p w:rsidR="00064041" w:rsidRPr="00EF3A57" w:rsidRDefault="00064041" w:rsidP="0006404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A57">
        <w:rPr>
          <w:rFonts w:ascii="Times New Roman" w:hAnsi="Times New Roman" w:cs="Times New Roman"/>
          <w:b/>
          <w:i/>
          <w:sz w:val="24"/>
          <w:szCs w:val="24"/>
        </w:rPr>
        <w:lastRenderedPageBreak/>
        <w:t>4 группа «Умники»</w:t>
      </w:r>
    </w:p>
    <w:p w:rsidR="00064041" w:rsidRPr="00EF3A57" w:rsidRDefault="00064041" w:rsidP="00064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>Знакомство с героями удмуртской мифологии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7"/>
        <w:gridCol w:w="7308"/>
      </w:tblGrid>
      <w:tr w:rsidR="00064041" w:rsidRPr="00EF3A57" w:rsidTr="00E951BC"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Инма́р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Верховное божество в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Удмуртская мифология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удмуртской мифологии</w:t>
              </w:r>
            </w:hyperlink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бог-творец.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Инмар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- создатель всего хорошего.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Инмару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молятся о хорошей погоде и урожае.</w:t>
            </w:r>
          </w:p>
        </w:tc>
      </w:tr>
      <w:tr w:rsidR="00064041" w:rsidRPr="00EF3A57" w:rsidTr="00E951BC"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Кылдыси́н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 из верховных божеств в традиционных верованиях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Удмурт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удмуртов</w:t>
              </w:r>
            </w:hyperlink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связан с плодородием, Творец. Сокращённая форма имени —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Кылчи́н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Раньше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Кылдысин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 на земле среди людей. Он появлялся в виде старика в белой одежде и ходил по межам, поправляя упавшие колоски.</w:t>
            </w:r>
          </w:p>
        </w:tc>
      </w:tr>
      <w:tr w:rsidR="00064041" w:rsidRPr="00EF3A57" w:rsidTr="00E951BC"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Гидмурт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Хлевник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помощник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Домовой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домового</w:t>
              </w:r>
            </w:hyperlink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F3A5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"http://ru.wikipedia.org/wiki/%D0%9A%D0%BE%D1%80%D0%BA%D0%B0%D0%BC%D1%83%D1%80%D1%82" \o "Коркамурт" </w:instrText>
            </w:r>
            <w:r w:rsidRPr="00EF3A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F3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коркамурта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покровитель дворовых построек, в частности — конюшен и хлевов, а также обитающей там скотины.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Гидмурт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может по-разному относиться к различным лошадям. Если он любит лошадь, то будет расчёсывать и заплетать ей гриву, и даже перекладывать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Сено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сено</w:t>
              </w:r>
            </w:hyperlink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Овёс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овёс</w:t>
              </w:r>
            </w:hyperlink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соседних лошадей. Если же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гидмурт</w:t>
            </w:r>
            <w:proofErr w:type="spell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невзлюбил какую-то лошадь, то он может скакать на ней целыми ночами и изнурять тяжёлыми грузами.</w:t>
            </w:r>
          </w:p>
        </w:tc>
      </w:tr>
      <w:tr w:rsidR="00064041" w:rsidRPr="00EF3A57" w:rsidTr="00E951BC"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</w:rPr>
              <w:t>Вуму́рт</w:t>
            </w:r>
            <w:proofErr w:type="spellEnd"/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или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pStyle w:val="a4"/>
              <w:shd w:val="clear" w:color="auto" w:fill="FFFFFF"/>
              <w:spacing w:before="96" w:beforeAutospacing="0" w:after="120" w:afterAutospacing="0" w:line="276" w:lineRule="auto"/>
              <w:jc w:val="both"/>
              <w:rPr>
                <w:lang w:eastAsia="en-US"/>
              </w:rPr>
            </w:pPr>
            <w:hyperlink r:id="rId16" w:tooltip="Водяной" w:history="1">
              <w:r w:rsidRPr="00EF3A57">
                <w:rPr>
                  <w:rStyle w:val="a3"/>
                  <w:color w:val="auto"/>
                  <w:u w:val="none"/>
                  <w:lang w:eastAsia="en-US"/>
                </w:rPr>
                <w:t>Водяной</w:t>
              </w:r>
            </w:hyperlink>
            <w:r w:rsidRPr="00EF3A57">
              <w:rPr>
                <w:rStyle w:val="apple-converted-space"/>
                <w:lang w:eastAsia="en-US"/>
              </w:rPr>
              <w:t> </w:t>
            </w:r>
            <w:r w:rsidRPr="00EF3A57">
              <w:rPr>
                <w:lang w:eastAsia="en-US"/>
              </w:rPr>
              <w:t>в</w:t>
            </w:r>
            <w:r w:rsidRPr="00EF3A57">
              <w:rPr>
                <w:rStyle w:val="apple-converted-space"/>
                <w:lang w:eastAsia="en-US"/>
              </w:rPr>
              <w:t> </w:t>
            </w:r>
            <w:hyperlink r:id="rId17" w:tooltip="Удмуртская мифология" w:history="1">
              <w:r w:rsidRPr="00EF3A57">
                <w:rPr>
                  <w:rStyle w:val="a3"/>
                  <w:color w:val="auto"/>
                  <w:u w:val="none"/>
                  <w:lang w:eastAsia="en-US"/>
                </w:rPr>
                <w:t>удмуртской мифологии</w:t>
              </w:r>
            </w:hyperlink>
            <w:r w:rsidRPr="00EF3A57">
              <w:rPr>
                <w:lang w:eastAsia="en-US"/>
              </w:rPr>
              <w:t xml:space="preserve">. </w:t>
            </w:r>
            <w:proofErr w:type="spellStart"/>
            <w:r w:rsidRPr="00EF3A57">
              <w:rPr>
                <w:lang w:eastAsia="en-US"/>
              </w:rPr>
              <w:t>Вумурт</w:t>
            </w:r>
            <w:proofErr w:type="spellEnd"/>
            <w:r w:rsidRPr="00EF3A57">
              <w:rPr>
                <w:lang w:eastAsia="en-US"/>
              </w:rPr>
              <w:t xml:space="preserve">- ведал водной стихией, от него зависели разливы рек, сохранность плотин, мельниц, обеспечение водой. По внешности </w:t>
            </w:r>
            <w:proofErr w:type="spellStart"/>
            <w:r w:rsidRPr="00EF3A57">
              <w:rPr>
                <w:lang w:eastAsia="en-US"/>
              </w:rPr>
              <w:t>вумурты</w:t>
            </w:r>
            <w:proofErr w:type="spellEnd"/>
            <w:r w:rsidRPr="00EF3A57">
              <w:rPr>
                <w:lang w:eastAsia="en-US"/>
              </w:rPr>
              <w:t xml:space="preserve"> почти ничем не отличались от обычных людей, но всегда были черноволосы.</w:t>
            </w:r>
          </w:p>
        </w:tc>
      </w:tr>
      <w:tr w:rsidR="00064041" w:rsidRPr="00EF3A57" w:rsidTr="00E951BC"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</w:rPr>
              <w:t>Нюлэсму́рт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hyperlink r:id="rId18" w:tooltip="Леший" w:history="1">
              <w:r w:rsidRPr="00EF3A57">
                <w:rPr>
                  <w:rStyle w:val="a3"/>
                  <w:color w:val="auto"/>
                  <w:u w:val="none"/>
                  <w:lang w:eastAsia="en-US"/>
                </w:rPr>
                <w:t>Леший</w:t>
              </w:r>
            </w:hyperlink>
            <w:r w:rsidRPr="00EF3A57">
              <w:rPr>
                <w:rStyle w:val="apple-converted-space"/>
                <w:lang w:eastAsia="en-US"/>
              </w:rPr>
              <w:t> </w:t>
            </w:r>
            <w:r w:rsidRPr="00EF3A57">
              <w:rPr>
                <w:lang w:eastAsia="en-US"/>
              </w:rPr>
              <w:t>в</w:t>
            </w:r>
            <w:r w:rsidRPr="00EF3A57">
              <w:rPr>
                <w:rStyle w:val="apple-converted-space"/>
                <w:lang w:eastAsia="en-US"/>
              </w:rPr>
              <w:t> </w:t>
            </w:r>
            <w:hyperlink r:id="rId19" w:tooltip="Удмуртская мифология" w:history="1">
              <w:r w:rsidRPr="00EF3A57">
                <w:rPr>
                  <w:rStyle w:val="a3"/>
                  <w:color w:val="auto"/>
                  <w:u w:val="none"/>
                  <w:lang w:eastAsia="en-US"/>
                </w:rPr>
                <w:t>удмуртской мифологии</w:t>
              </w:r>
            </w:hyperlink>
            <w:r w:rsidRPr="00EF3A57">
              <w:rPr>
                <w:lang w:eastAsia="en-US"/>
              </w:rPr>
              <w:t xml:space="preserve">. </w:t>
            </w:r>
            <w:proofErr w:type="spellStart"/>
            <w:r w:rsidRPr="00EF3A57">
              <w:rPr>
                <w:lang w:eastAsia="en-US"/>
              </w:rPr>
              <w:t>Нюлэсмурт</w:t>
            </w:r>
            <w:proofErr w:type="spellEnd"/>
            <w:r w:rsidRPr="00EF3A57">
              <w:rPr>
                <w:lang w:eastAsia="en-US"/>
              </w:rPr>
              <w:t> — хозяин леса, он — хозяин зверей (он распоряжался, где какому медведю лежать в берлоге), к нему обращались охотники за помощью и содействием в охоте.</w:t>
            </w:r>
          </w:p>
          <w:p w:rsidR="00064041" w:rsidRPr="00EF3A57" w:rsidRDefault="00064041" w:rsidP="00E951B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F3A57">
              <w:rPr>
                <w:lang w:eastAsia="en-US"/>
              </w:rPr>
              <w:t xml:space="preserve"> Дорогой </w:t>
            </w:r>
            <w:proofErr w:type="spellStart"/>
            <w:r w:rsidRPr="00EF3A57">
              <w:rPr>
                <w:lang w:eastAsia="en-US"/>
              </w:rPr>
              <w:t>Нюлэсмурта</w:t>
            </w:r>
            <w:proofErr w:type="spellEnd"/>
            <w:r w:rsidRPr="00EF3A57">
              <w:rPr>
                <w:lang w:eastAsia="en-US"/>
              </w:rPr>
              <w:t xml:space="preserve"> называли завалы леса, где прошёл ураган, смерч, именно поэтому иногда </w:t>
            </w:r>
            <w:proofErr w:type="spellStart"/>
            <w:r w:rsidRPr="00EF3A57">
              <w:rPr>
                <w:lang w:eastAsia="en-US"/>
              </w:rPr>
              <w:t>Нюлэсмурта</w:t>
            </w:r>
            <w:proofErr w:type="spellEnd"/>
            <w:r w:rsidRPr="00EF3A57">
              <w:rPr>
                <w:lang w:eastAsia="en-US"/>
              </w:rPr>
              <w:t xml:space="preserve"> считали и божеством ветра.</w:t>
            </w:r>
          </w:p>
        </w:tc>
      </w:tr>
      <w:tr w:rsidR="00064041" w:rsidRPr="00EF3A57" w:rsidTr="00E9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70" w:type="dxa"/>
          </w:tcPr>
          <w:p w:rsidR="00064041" w:rsidRPr="00EF3A57" w:rsidRDefault="00064041" w:rsidP="00E951BC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Коркамурт</w:t>
            </w:r>
            <w:proofErr w:type="spellEnd"/>
          </w:p>
          <w:p w:rsidR="00064041" w:rsidRPr="00EF3A57" w:rsidRDefault="00064041" w:rsidP="00E951BC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:rsidR="00064041" w:rsidRPr="00EF3A57" w:rsidRDefault="00064041" w:rsidP="00E951BC">
            <w:pPr>
              <w:pStyle w:val="a4"/>
              <w:shd w:val="clear" w:color="auto" w:fill="FFFFFF"/>
              <w:spacing w:before="120" w:beforeAutospacing="0" w:after="120" w:afterAutospacing="0" w:line="276" w:lineRule="auto"/>
            </w:pPr>
            <w:r w:rsidRPr="00EF3A57">
              <w:t xml:space="preserve">По внешности </w:t>
            </w:r>
            <w:proofErr w:type="spellStart"/>
            <w:r w:rsidRPr="00EF3A57">
              <w:t>Коркамурт</w:t>
            </w:r>
            <w:proofErr w:type="spellEnd"/>
            <w:r w:rsidRPr="00EF3A57">
              <w:t xml:space="preserve"> похож на пожилого человека в тулупе, вывернутом шерстью наружу. Существуют</w:t>
            </w:r>
            <w:r w:rsidRPr="00EF3A57">
              <w:rPr>
                <w:rStyle w:val="apple-converted-space"/>
              </w:rPr>
              <w:t> </w:t>
            </w:r>
            <w:proofErr w:type="spellStart"/>
            <w:r w:rsidRPr="00EF3A57">
              <w:fldChar w:fldCharType="begin"/>
            </w:r>
            <w:r w:rsidRPr="00EF3A57">
              <w:instrText xml:space="preserve"> HYPERLINK "https://ru.wikipedia.org/wiki/%D0%91%D1%8B%D0%BB%D0%B8%D1%87%D0%BA%D0%B0" \o "Быличка" </w:instrText>
            </w:r>
            <w:r w:rsidRPr="00EF3A57">
              <w:fldChar w:fldCharType="separate"/>
            </w:r>
            <w:r w:rsidRPr="00EF3A57">
              <w:rPr>
                <w:rStyle w:val="a3"/>
                <w:color w:val="auto"/>
                <w:u w:val="none"/>
              </w:rPr>
              <w:t>былички</w:t>
            </w:r>
            <w:proofErr w:type="spellEnd"/>
            <w:r w:rsidRPr="00EF3A57">
              <w:fldChar w:fldCharType="end"/>
            </w:r>
            <w:r w:rsidRPr="00EF3A57">
              <w:t xml:space="preserve">, рассказывающие о том, как в темноте человеком был пойман </w:t>
            </w:r>
            <w:proofErr w:type="spellStart"/>
            <w:r w:rsidRPr="00EF3A57">
              <w:t>Коркамурт</w:t>
            </w:r>
            <w:proofErr w:type="spellEnd"/>
            <w:r w:rsidRPr="00EF3A57">
              <w:t xml:space="preserve">, а после зажжения света оказывалось, что человек держит в руках рукав шубы. В этой связи существует поверье: если увидеть </w:t>
            </w:r>
            <w:proofErr w:type="spellStart"/>
            <w:r w:rsidRPr="00EF3A57">
              <w:t>Коркамурта</w:t>
            </w:r>
            <w:proofErr w:type="spellEnd"/>
            <w:r w:rsidRPr="00EF3A57">
              <w:t xml:space="preserve"> на свету, то он должен будет выполнять все просьбы поймавшего его человека.</w:t>
            </w:r>
          </w:p>
          <w:p w:rsidR="00064041" w:rsidRPr="00EF3A57" w:rsidRDefault="00064041" w:rsidP="00E951BC">
            <w:pPr>
              <w:pStyle w:val="a4"/>
              <w:shd w:val="clear" w:color="auto" w:fill="FFFFFF"/>
              <w:spacing w:before="120" w:beforeAutospacing="0" w:after="120" w:afterAutospacing="0" w:line="276" w:lineRule="auto"/>
            </w:pPr>
            <w:proofErr w:type="spellStart"/>
            <w:r w:rsidRPr="00EF3A57">
              <w:t>Коркамурт</w:t>
            </w:r>
            <w:proofErr w:type="spellEnd"/>
            <w:r w:rsidRPr="00EF3A57">
              <w:t>, будучи почти неотличным от</w:t>
            </w:r>
            <w:r w:rsidRPr="00EF3A57">
              <w:rPr>
                <w:rStyle w:val="apple-converted-space"/>
              </w:rPr>
              <w:t> </w:t>
            </w:r>
            <w:hyperlink r:id="rId20" w:tooltip="Русские" w:history="1">
              <w:r w:rsidRPr="00EF3A57">
                <w:rPr>
                  <w:rStyle w:val="a3"/>
                  <w:color w:val="auto"/>
                  <w:u w:val="none"/>
                </w:rPr>
                <w:t>русского</w:t>
              </w:r>
            </w:hyperlink>
            <w:r w:rsidRPr="00EF3A57">
              <w:rPr>
                <w:rStyle w:val="apple-converted-space"/>
              </w:rPr>
              <w:t> </w:t>
            </w:r>
            <w:r w:rsidRPr="00EF3A57">
              <w:t>домового, покровительствует всей</w:t>
            </w:r>
            <w:r w:rsidRPr="00EF3A57">
              <w:rPr>
                <w:rStyle w:val="apple-converted-space"/>
              </w:rPr>
              <w:t> </w:t>
            </w:r>
            <w:hyperlink r:id="rId21" w:tooltip="Изба" w:history="1">
              <w:r w:rsidRPr="00EF3A57">
                <w:rPr>
                  <w:rStyle w:val="a3"/>
                  <w:color w:val="auto"/>
                  <w:u w:val="none"/>
                </w:rPr>
                <w:t>избе</w:t>
              </w:r>
            </w:hyperlink>
            <w:r w:rsidRPr="00EF3A57">
              <w:t xml:space="preserve">. Он заведует мужскими и женскими работами, происходящими в избе и всем, что в ней хранится. Если </w:t>
            </w:r>
            <w:proofErr w:type="spellStart"/>
            <w:r w:rsidRPr="00EF3A57">
              <w:t>Коркамурт</w:t>
            </w:r>
            <w:proofErr w:type="spellEnd"/>
            <w:r w:rsidRPr="00EF3A57">
              <w:t xml:space="preserve"> кого-нибудь невзлюбит, то он начнёт душить по ночам того человека, спутывать ему волосы на голове и в бороде, не даёт ему успеха в работе и т. д. Для тех людей, кто ему понравился, </w:t>
            </w:r>
            <w:proofErr w:type="spellStart"/>
            <w:r w:rsidRPr="00EF3A57">
              <w:t>Коркамурт</w:t>
            </w:r>
            <w:proofErr w:type="spellEnd"/>
            <w:r w:rsidRPr="00EF3A57">
              <w:t xml:space="preserve"> щепает</w:t>
            </w:r>
            <w:r w:rsidRPr="00EF3A57">
              <w:rPr>
                <w:rStyle w:val="apple-converted-space"/>
              </w:rPr>
              <w:t> </w:t>
            </w:r>
            <w:hyperlink r:id="rId22" w:tooltip="Лучина" w:history="1">
              <w:r w:rsidRPr="00EF3A57">
                <w:rPr>
                  <w:rStyle w:val="a3"/>
                  <w:color w:val="auto"/>
                  <w:u w:val="none"/>
                </w:rPr>
                <w:t>лучину</w:t>
              </w:r>
            </w:hyperlink>
            <w:r w:rsidRPr="00EF3A57">
              <w:t>, колет дрова и даже прядёт и ткёт за женщин.</w:t>
            </w:r>
          </w:p>
        </w:tc>
      </w:tr>
    </w:tbl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 xml:space="preserve">  1 задание</w:t>
      </w: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 xml:space="preserve">  Подбери пару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64041" w:rsidRPr="00EF3A57" w:rsidTr="00E951BC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Инма́р</w:t>
            </w:r>
            <w:proofErr w:type="spellEnd"/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А)хозяин</w:t>
            </w:r>
            <w:proofErr w:type="gramEnd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41" w:rsidRPr="00EF3A57" w:rsidTr="00E951BC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  <w:proofErr w:type="spellEnd"/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hyperlink r:id="rId23" w:tooltip="Леший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леший</w:t>
              </w:r>
              <w:proofErr w:type="gramEnd"/>
            </w:hyperlink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4041" w:rsidRPr="00EF3A57" w:rsidTr="00E951BC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3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Кылдыси́н</w:t>
            </w:r>
            <w:proofErr w:type="spellEnd"/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В)верховное</w:t>
            </w:r>
            <w:proofErr w:type="gram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божество в</w:t>
            </w:r>
            <w:r w:rsidRPr="00EF3A5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tooltip="Удмуртская мифология" w:history="1">
              <w:r w:rsidRPr="00EF3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удмуртской мифологии</w:t>
              </w:r>
            </w:hyperlink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, хозяин неба.</w:t>
            </w:r>
          </w:p>
        </w:tc>
      </w:tr>
      <w:tr w:rsidR="00064041" w:rsidRPr="00EF3A57" w:rsidTr="00E951BC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Cs/>
                <w:sz w:val="24"/>
                <w:szCs w:val="24"/>
              </w:rPr>
              <w:t>4.Нюлэсму́рт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божество </w:t>
            </w:r>
            <w:proofErr w:type="gram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связанное  с</w:t>
            </w:r>
            <w:proofErr w:type="gramEnd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плодородием почвы</w:t>
            </w:r>
          </w:p>
        </w:tc>
      </w:tr>
      <w:tr w:rsidR="00064041" w:rsidRPr="00EF3A57" w:rsidTr="00E951BC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5.Коркамурт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)</w:t>
            </w:r>
            <w:proofErr w:type="spellStart"/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хлевник</w:t>
            </w:r>
            <w:proofErr w:type="spellEnd"/>
            <w:proofErr w:type="gramEnd"/>
          </w:p>
        </w:tc>
      </w:tr>
      <w:tr w:rsidR="00064041" w:rsidRPr="00EF3A57" w:rsidTr="00E951BC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5.Гидмурт 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41" w:rsidRPr="00EF3A57" w:rsidRDefault="00064041" w:rsidP="00E9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57">
              <w:rPr>
                <w:rFonts w:ascii="Times New Roman" w:hAnsi="Times New Roman" w:cs="Times New Roman"/>
                <w:sz w:val="24"/>
                <w:szCs w:val="24"/>
              </w:rPr>
              <w:t>Е)Домовой</w:t>
            </w:r>
            <w:proofErr w:type="gramEnd"/>
          </w:p>
        </w:tc>
      </w:tr>
    </w:tbl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>2 задание</w:t>
      </w: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A57">
        <w:rPr>
          <w:rFonts w:ascii="Times New Roman" w:hAnsi="Times New Roman" w:cs="Times New Roman"/>
          <w:b/>
          <w:sz w:val="24"/>
          <w:szCs w:val="24"/>
        </w:rPr>
        <w:t xml:space="preserve">Раздели мифологических </w:t>
      </w:r>
      <w:proofErr w:type="gramStart"/>
      <w:r w:rsidRPr="00EF3A57">
        <w:rPr>
          <w:rFonts w:ascii="Times New Roman" w:hAnsi="Times New Roman" w:cs="Times New Roman"/>
          <w:b/>
          <w:sz w:val="24"/>
          <w:szCs w:val="24"/>
        </w:rPr>
        <w:t>героев  на</w:t>
      </w:r>
      <w:proofErr w:type="gramEnd"/>
      <w:r w:rsidRPr="00EF3A57">
        <w:rPr>
          <w:rFonts w:ascii="Times New Roman" w:hAnsi="Times New Roman" w:cs="Times New Roman"/>
          <w:b/>
          <w:sz w:val="24"/>
          <w:szCs w:val="24"/>
        </w:rPr>
        <w:t xml:space="preserve"> две группы:</w:t>
      </w: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3A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Инма́р</w:t>
      </w:r>
      <w:proofErr w:type="spellEnd"/>
      <w:r w:rsidRPr="00EF3A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F3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3A57">
        <w:rPr>
          <w:rFonts w:ascii="Times New Roman" w:hAnsi="Times New Roman" w:cs="Times New Roman"/>
          <w:i/>
          <w:sz w:val="24"/>
          <w:szCs w:val="24"/>
        </w:rPr>
        <w:t>Вукузё</w:t>
      </w:r>
      <w:proofErr w:type="spellEnd"/>
      <w:r w:rsidRPr="00EF3A57">
        <w:rPr>
          <w:rFonts w:ascii="Times New Roman" w:hAnsi="Times New Roman" w:cs="Times New Roman"/>
          <w:i/>
          <w:sz w:val="24"/>
          <w:szCs w:val="24"/>
        </w:rPr>
        <w:t>,</w:t>
      </w:r>
      <w:r w:rsidRPr="00EF3A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F3A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Кылдыси́н</w:t>
      </w:r>
      <w:proofErr w:type="spellEnd"/>
      <w:r w:rsidRPr="00EF3A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F3A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F3A57">
        <w:rPr>
          <w:rFonts w:ascii="Times New Roman" w:hAnsi="Times New Roman" w:cs="Times New Roman"/>
          <w:bCs/>
          <w:i/>
          <w:sz w:val="24"/>
          <w:szCs w:val="24"/>
        </w:rPr>
        <w:t>Нюлэсму́рт</w:t>
      </w:r>
      <w:proofErr w:type="spellEnd"/>
      <w:r w:rsidRPr="00EF3A5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F3A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F3A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Коркамурт</w:t>
      </w:r>
      <w:proofErr w:type="spellEnd"/>
      <w:r w:rsidRPr="00EF3A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EF3A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Гидмурт</w:t>
      </w:r>
      <w:proofErr w:type="spellEnd"/>
      <w:r w:rsidRPr="00EF3A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А) боги природных явлений;</w:t>
      </w: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41" w:rsidRPr="00EF3A57" w:rsidRDefault="00064041" w:rsidP="0006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57">
        <w:rPr>
          <w:rFonts w:ascii="Times New Roman" w:hAnsi="Times New Roman" w:cs="Times New Roman"/>
          <w:sz w:val="24"/>
          <w:szCs w:val="24"/>
        </w:rPr>
        <w:t>Б) боги домашнего хозяйс</w:t>
      </w:r>
      <w:bookmarkStart w:id="0" w:name="_GoBack"/>
      <w:bookmarkEnd w:id="0"/>
      <w:r w:rsidRPr="00EF3A57">
        <w:rPr>
          <w:rFonts w:ascii="Times New Roman" w:hAnsi="Times New Roman" w:cs="Times New Roman"/>
          <w:sz w:val="24"/>
          <w:szCs w:val="24"/>
        </w:rPr>
        <w:t>тва.</w:t>
      </w:r>
    </w:p>
    <w:p w:rsidR="00064041" w:rsidRPr="00EF3A57" w:rsidRDefault="00064041" w:rsidP="0006404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7E6635" w:rsidRDefault="007E6635"/>
    <w:sectPr w:rsidR="007E6635" w:rsidSect="00EF3A5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1"/>
    <w:rsid w:val="00064041"/>
    <w:rsid w:val="007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C0218-AAA2-47F2-9C52-BB6C7B0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4041"/>
  </w:style>
  <w:style w:type="character" w:styleId="a3">
    <w:name w:val="Hyperlink"/>
    <w:basedOn w:val="a0"/>
    <w:uiPriority w:val="99"/>
    <w:semiHidden/>
    <w:unhideWhenUsed/>
    <w:rsid w:val="000640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4" TargetMode="External"/><Relationship Id="rId13" Type="http://schemas.openxmlformats.org/officeDocument/2006/relationships/hyperlink" Target="http://ru.wikipedia.org/wiki/%D0%94%D0%BE%D0%BC%D0%BE%D0%B2%D0%BE%D0%B9" TargetMode="External"/><Relationship Id="rId18" Type="http://schemas.openxmlformats.org/officeDocument/2006/relationships/hyperlink" Target="http://ru.wikipedia.org/wiki/%D0%9B%D0%B5%D1%88%D0%B8%D0%B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8%D0%B7%D0%B1%D0%B0" TargetMode="External"/><Relationship Id="rId7" Type="http://schemas.openxmlformats.org/officeDocument/2006/relationships/hyperlink" Target="http://ru.wikipedia.org/wiki/%D0%A4%D0%BE%D0%BB%D1%8C%D0%BA%D0%BB%D0%BE%D1%80" TargetMode="External"/><Relationship Id="rId12" Type="http://schemas.openxmlformats.org/officeDocument/2006/relationships/hyperlink" Target="http://ru.wikipedia.org/wiki/%D0%A3%D0%B4%D0%BC%D1%83%D1%80%D1%82" TargetMode="External"/><Relationship Id="rId17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2%D0%BE%D0%B4%D1%8F%D0%BD%D0%BE%D0%B9" TargetMode="External"/><Relationship Id="rId20" Type="http://schemas.openxmlformats.org/officeDocument/2006/relationships/hyperlink" Target="https://ru.wikipedia.org/wiki/%D0%A0%D1%83%D1%81%D1%81%D0%BA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8%D0%BB%D0%BE%D0%BB%D0%BE%D0%B3%D0%B8%D1%8F" TargetMode="External"/><Relationship Id="rId11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24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5" Type="http://schemas.openxmlformats.org/officeDocument/2006/relationships/hyperlink" Target="http://ru.wikipedia.org/wiki/%D0%98%D1%81%D1%82%D0%BE%D1%80%D0%B8%D1%8F" TargetMode="External"/><Relationship Id="rId15" Type="http://schemas.openxmlformats.org/officeDocument/2006/relationships/hyperlink" Target="http://ru.wikipedia.org/wiki/%D0%9E%D0%B2%D1%91%D1%81" TargetMode="External"/><Relationship Id="rId23" Type="http://schemas.openxmlformats.org/officeDocument/2006/relationships/hyperlink" Target="http://ru.wikipedia.org/wiki/%D0%9B%D0%B5%D1%88%D0%B8%D0%B9" TargetMode="External"/><Relationship Id="rId10" Type="http://schemas.openxmlformats.org/officeDocument/2006/relationships/hyperlink" Target="http://ru.wikipedia.org/wiki/%D0%A1%D0%BA%D0%B0%D0%B7%D0%BA%D0%B0" TargetMode="External"/><Relationship Id="rId19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4" Type="http://schemas.openxmlformats.org/officeDocument/2006/relationships/hyperlink" Target="http://ru.wikipedia.org/wiki/%D0%A4%D0%B8%D0%BB%D0%BE%D1%81%D0%BE%D1%84%D0%B8%D1%8F" TargetMode="External"/><Relationship Id="rId9" Type="http://schemas.openxmlformats.org/officeDocument/2006/relationships/hyperlink" Target="http://ru.wikipedia.org/wiki/%D0%AD%D0%BF%D0%BE%D1%81" TargetMode="External"/><Relationship Id="rId14" Type="http://schemas.openxmlformats.org/officeDocument/2006/relationships/hyperlink" Target="http://ru.wikipedia.org/wiki/%D0%A1%D0%B5%D0%BD%D0%BE" TargetMode="External"/><Relationship Id="rId22" Type="http://schemas.openxmlformats.org/officeDocument/2006/relationships/hyperlink" Target="https://ru.wikipedia.org/wiki/%D0%9B%D1%83%D1%87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2019-02-24T13:12:00Z</dcterms:created>
  <dcterms:modified xsi:type="dcterms:W3CDTF">2019-02-24T13:13:00Z</dcterms:modified>
</cp:coreProperties>
</file>